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50" w:rsidRDefault="00331C50" w:rsidP="00331C5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331C50" w:rsidRDefault="00331C50" w:rsidP="00331C5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331C50" w:rsidRDefault="00331C50" w:rsidP="00331C50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C2486F">
        <w:rPr>
          <w:b/>
          <w:caps/>
          <w:color w:val="000000" w:themeColor="text1"/>
          <w:sz w:val="28"/>
          <w:szCs w:val="28"/>
        </w:rPr>
        <w:t>59</w:t>
      </w:r>
    </w:p>
    <w:p w:rsidR="00331C50" w:rsidRDefault="00331C50" w:rsidP="00331C50">
      <w:pPr>
        <w:rPr>
          <w:b/>
          <w:caps/>
          <w:color w:val="000000" w:themeColor="text1"/>
          <w:sz w:val="28"/>
          <w:szCs w:val="28"/>
        </w:rPr>
      </w:pPr>
    </w:p>
    <w:p w:rsidR="00331C50" w:rsidRDefault="00331C50" w:rsidP="00331C50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BB150B">
        <w:rPr>
          <w:b/>
          <w:color w:val="000000" w:themeColor="text1"/>
          <w:sz w:val="28"/>
          <w:szCs w:val="28"/>
          <w:u w:val="single"/>
        </w:rPr>
        <w:tab/>
      </w:r>
      <w:r w:rsidR="00361533">
        <w:rPr>
          <w:b/>
          <w:color w:val="000000" w:themeColor="text1"/>
          <w:sz w:val="28"/>
          <w:szCs w:val="28"/>
          <w:u w:val="single"/>
        </w:rPr>
        <w:t xml:space="preserve">28 апреля </w:t>
      </w:r>
      <w:r w:rsidR="00BB150B">
        <w:rPr>
          <w:b/>
          <w:color w:val="000000" w:themeColor="text1"/>
          <w:sz w:val="28"/>
          <w:szCs w:val="28"/>
          <w:u w:val="single"/>
        </w:rPr>
        <w:t xml:space="preserve">  2016</w:t>
      </w:r>
      <w:r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331C50" w:rsidRDefault="00331C50" w:rsidP="00331C50">
      <w:pPr>
        <w:keepNext/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</w:t>
      </w:r>
      <w:r w:rsidR="00361533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 xml:space="preserve"> - е собрание  </w:t>
      </w:r>
      <w:r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>I - го созыва</w:t>
      </w:r>
    </w:p>
    <w:p w:rsidR="00331C50" w:rsidRDefault="00331C50" w:rsidP="00331C50">
      <w:pPr>
        <w:jc w:val="both"/>
        <w:rPr>
          <w:b/>
          <w:sz w:val="28"/>
          <w:szCs w:val="28"/>
        </w:rPr>
      </w:pPr>
    </w:p>
    <w:p w:rsidR="00331C50" w:rsidRDefault="00331C50" w:rsidP="00331C50">
      <w:pPr>
        <w:ind w:firstLine="709"/>
        <w:jc w:val="both"/>
        <w:rPr>
          <w:sz w:val="28"/>
          <w:szCs w:val="28"/>
        </w:rPr>
      </w:pPr>
    </w:p>
    <w:p w:rsidR="00331C50" w:rsidRDefault="00331C50" w:rsidP="00331C50">
      <w:pPr>
        <w:ind w:left="1211"/>
        <w:rPr>
          <w:b/>
          <w:sz w:val="28"/>
          <w:szCs w:val="28"/>
        </w:rPr>
      </w:pPr>
    </w:p>
    <w:p w:rsidR="00E633A0" w:rsidRPr="004B698C" w:rsidRDefault="00E633A0" w:rsidP="00E633A0">
      <w:pPr>
        <w:spacing w:line="100" w:lineRule="atLeast"/>
        <w:ind w:right="3963"/>
        <w:jc w:val="both"/>
        <w:rPr>
          <w:rFonts w:eastAsia="Arial" w:cs="Arial"/>
          <w:sz w:val="28"/>
          <w:szCs w:val="28"/>
        </w:rPr>
      </w:pPr>
      <w:r w:rsidRPr="004B698C">
        <w:rPr>
          <w:sz w:val="28"/>
          <w:szCs w:val="28"/>
        </w:rPr>
        <w:t>О внесении изменений в</w:t>
      </w:r>
      <w:r w:rsidR="00233069" w:rsidRPr="00233069">
        <w:rPr>
          <w:sz w:val="28"/>
          <w:szCs w:val="28"/>
        </w:rPr>
        <w:t xml:space="preserve"> </w:t>
      </w:r>
      <w:r w:rsidR="00233069" w:rsidRPr="004B698C">
        <w:rPr>
          <w:sz w:val="28"/>
          <w:szCs w:val="28"/>
        </w:rPr>
        <w:t>решение Думы Томского района от 2</w:t>
      </w:r>
      <w:r w:rsidR="00233069">
        <w:rPr>
          <w:sz w:val="28"/>
          <w:szCs w:val="28"/>
        </w:rPr>
        <w:t>9</w:t>
      </w:r>
      <w:r w:rsidR="00233069" w:rsidRPr="004B698C">
        <w:rPr>
          <w:sz w:val="28"/>
          <w:szCs w:val="28"/>
        </w:rPr>
        <w:t>.</w:t>
      </w:r>
      <w:r w:rsidR="00233069" w:rsidRPr="00353AC9">
        <w:rPr>
          <w:sz w:val="28"/>
          <w:szCs w:val="28"/>
        </w:rPr>
        <w:t>08.2013 № 265</w:t>
      </w:r>
      <w:r w:rsidRPr="004B698C">
        <w:rPr>
          <w:sz w:val="28"/>
          <w:szCs w:val="28"/>
        </w:rPr>
        <w:t xml:space="preserve"> </w:t>
      </w:r>
      <w:r w:rsidR="00233069">
        <w:rPr>
          <w:sz w:val="28"/>
          <w:szCs w:val="28"/>
        </w:rPr>
        <w:t>«</w:t>
      </w:r>
      <w:r w:rsidR="004131CA">
        <w:rPr>
          <w:sz w:val="28"/>
          <w:szCs w:val="28"/>
        </w:rPr>
        <w:t xml:space="preserve">Об утверждении </w:t>
      </w:r>
      <w:r w:rsidRPr="004B698C">
        <w:rPr>
          <w:sz w:val="28"/>
          <w:szCs w:val="28"/>
        </w:rPr>
        <w:t>Положени</w:t>
      </w:r>
      <w:r w:rsidR="004131CA">
        <w:rPr>
          <w:sz w:val="28"/>
          <w:szCs w:val="28"/>
        </w:rPr>
        <w:t>я</w:t>
      </w:r>
      <w:r w:rsidRPr="004B698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B698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роведении аттестации муниципальных служащих </w:t>
      </w:r>
      <w:bookmarkStart w:id="0" w:name="_GoBack"/>
      <w:bookmarkEnd w:id="0"/>
      <w:r>
        <w:rPr>
          <w:sz w:val="28"/>
          <w:szCs w:val="28"/>
        </w:rPr>
        <w:t>муниципального образования «</w:t>
      </w:r>
      <w:proofErr w:type="gramStart"/>
      <w:r>
        <w:rPr>
          <w:sz w:val="28"/>
          <w:szCs w:val="28"/>
        </w:rPr>
        <w:t>Томский</w:t>
      </w:r>
      <w:proofErr w:type="gramEnd"/>
      <w:r>
        <w:rPr>
          <w:sz w:val="28"/>
          <w:szCs w:val="28"/>
        </w:rPr>
        <w:t xml:space="preserve"> район»</w:t>
      </w:r>
    </w:p>
    <w:p w:rsidR="00E633A0" w:rsidRPr="004B698C" w:rsidRDefault="00E633A0" w:rsidP="00E633A0">
      <w:pPr>
        <w:spacing w:line="100" w:lineRule="atLeast"/>
        <w:ind w:right="4743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  </w:t>
      </w:r>
    </w:p>
    <w:p w:rsidR="00E633A0" w:rsidRPr="004B698C" w:rsidRDefault="00E633A0" w:rsidP="00E633A0">
      <w:pPr>
        <w:spacing w:line="100" w:lineRule="atLeast"/>
        <w:ind w:firstLine="851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Рассмотрев разработанный Администрацией Томского района и представленный контрольно-правовым комитетом Думы проект решения, </w:t>
      </w:r>
      <w:r>
        <w:rPr>
          <w:sz w:val="28"/>
          <w:szCs w:val="28"/>
        </w:rPr>
        <w:t>в соответствии с З</w:t>
      </w:r>
      <w:r w:rsidRPr="004B698C">
        <w:rPr>
          <w:sz w:val="28"/>
          <w:szCs w:val="28"/>
        </w:rPr>
        <w:t xml:space="preserve">аконом Томской области от </w:t>
      </w:r>
      <w:r>
        <w:rPr>
          <w:sz w:val="28"/>
          <w:szCs w:val="28"/>
        </w:rPr>
        <w:t>29</w:t>
      </w:r>
      <w:r w:rsidRPr="004B698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B698C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4B698C">
        <w:rPr>
          <w:sz w:val="28"/>
          <w:szCs w:val="28"/>
        </w:rPr>
        <w:t xml:space="preserve"> № </w:t>
      </w:r>
      <w:r>
        <w:rPr>
          <w:sz w:val="28"/>
          <w:szCs w:val="28"/>
        </w:rPr>
        <w:t>207</w:t>
      </w:r>
      <w:r w:rsidRPr="004B698C">
        <w:rPr>
          <w:sz w:val="28"/>
          <w:szCs w:val="28"/>
        </w:rPr>
        <w:t xml:space="preserve">-ОЗ «О </w:t>
      </w:r>
      <w:r>
        <w:rPr>
          <w:sz w:val="28"/>
          <w:szCs w:val="28"/>
        </w:rPr>
        <w:t xml:space="preserve">внесении изменений в Закон Томской области «О </w:t>
      </w:r>
      <w:r w:rsidRPr="004B698C">
        <w:rPr>
          <w:sz w:val="28"/>
          <w:szCs w:val="28"/>
        </w:rPr>
        <w:t xml:space="preserve">муниципальной службе в Томской области» </w:t>
      </w:r>
    </w:p>
    <w:p w:rsidR="00E633A0" w:rsidRPr="004B698C" w:rsidRDefault="00E633A0" w:rsidP="00E633A0">
      <w:pPr>
        <w:spacing w:line="100" w:lineRule="atLeast"/>
        <w:ind w:firstLine="708"/>
        <w:jc w:val="both"/>
        <w:rPr>
          <w:sz w:val="28"/>
          <w:szCs w:val="28"/>
        </w:rPr>
      </w:pPr>
    </w:p>
    <w:p w:rsidR="00E633A0" w:rsidRPr="004B698C" w:rsidRDefault="00E633A0" w:rsidP="00E633A0">
      <w:pPr>
        <w:spacing w:line="100" w:lineRule="atLeast"/>
        <w:jc w:val="center"/>
        <w:rPr>
          <w:b/>
          <w:sz w:val="28"/>
          <w:szCs w:val="28"/>
        </w:rPr>
      </w:pPr>
      <w:r w:rsidRPr="004B698C">
        <w:rPr>
          <w:b/>
          <w:sz w:val="28"/>
          <w:szCs w:val="28"/>
        </w:rPr>
        <w:t>Дума Томского района решила:</w:t>
      </w:r>
    </w:p>
    <w:p w:rsidR="00E633A0" w:rsidRPr="004B698C" w:rsidRDefault="00E633A0" w:rsidP="00E633A0">
      <w:pPr>
        <w:spacing w:line="100" w:lineRule="atLeast"/>
        <w:jc w:val="center"/>
        <w:rPr>
          <w:b/>
          <w:sz w:val="28"/>
          <w:szCs w:val="28"/>
        </w:rPr>
      </w:pPr>
    </w:p>
    <w:p w:rsidR="00E633A0" w:rsidRPr="00353AC9" w:rsidRDefault="00E633A0" w:rsidP="00E633A0">
      <w:pPr>
        <w:ind w:firstLine="851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1. Внести следующие изменения в Положение </w:t>
      </w:r>
      <w:r>
        <w:rPr>
          <w:sz w:val="28"/>
          <w:szCs w:val="28"/>
        </w:rPr>
        <w:t>о</w:t>
      </w:r>
      <w:r w:rsidRPr="004B698C">
        <w:rPr>
          <w:sz w:val="28"/>
          <w:szCs w:val="28"/>
        </w:rPr>
        <w:t xml:space="preserve"> п</w:t>
      </w:r>
      <w:r>
        <w:rPr>
          <w:sz w:val="28"/>
          <w:szCs w:val="28"/>
        </w:rPr>
        <w:t>роведении аттестации муниципальных служащих муниципального образования «Томский район</w:t>
      </w:r>
      <w:r w:rsidRPr="004B698C">
        <w:rPr>
          <w:sz w:val="28"/>
          <w:szCs w:val="28"/>
        </w:rPr>
        <w:t>», утвержденное решением Думы Томского района от 2</w:t>
      </w:r>
      <w:r>
        <w:rPr>
          <w:sz w:val="28"/>
          <w:szCs w:val="28"/>
        </w:rPr>
        <w:t>9</w:t>
      </w:r>
      <w:r w:rsidRPr="004B698C">
        <w:rPr>
          <w:sz w:val="28"/>
          <w:szCs w:val="28"/>
        </w:rPr>
        <w:t>.</w:t>
      </w:r>
      <w:r w:rsidRPr="00353AC9">
        <w:rPr>
          <w:sz w:val="28"/>
          <w:szCs w:val="28"/>
        </w:rPr>
        <w:t>08.2013 № 265:</w:t>
      </w:r>
    </w:p>
    <w:p w:rsidR="00E633A0" w:rsidRDefault="00E633A0" w:rsidP="00E633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AC9">
        <w:rPr>
          <w:rFonts w:ascii="Times New Roman" w:hAnsi="Times New Roman" w:cs="Times New Roman"/>
          <w:sz w:val="28"/>
          <w:szCs w:val="28"/>
        </w:rPr>
        <w:t>1) в абзаце третьем пункта 15 слова «повышение квалификации, подготовка и переподготовка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353AC9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3AC9">
        <w:rPr>
          <w:rFonts w:ascii="Times New Roman" w:hAnsi="Times New Roman" w:cs="Times New Roman"/>
          <w:sz w:val="28"/>
          <w:szCs w:val="28"/>
        </w:rPr>
        <w:t>;</w:t>
      </w:r>
    </w:p>
    <w:p w:rsidR="00E633A0" w:rsidRPr="00353AC9" w:rsidRDefault="00E633A0" w:rsidP="00E633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пункте 3 Приложения 3 слова «повышению квалификации» заменить словами «получению дополнительного профессионального образования».</w:t>
      </w:r>
    </w:p>
    <w:p w:rsidR="00E633A0" w:rsidRDefault="00E633A0" w:rsidP="00E633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698C">
        <w:rPr>
          <w:sz w:val="28"/>
          <w:szCs w:val="28"/>
        </w:rPr>
        <w:t>. Направить настоящее решение Главе Томского района для подписания</w:t>
      </w:r>
      <w:r>
        <w:rPr>
          <w:sz w:val="28"/>
          <w:szCs w:val="28"/>
        </w:rPr>
        <w:t>, официального</w:t>
      </w:r>
      <w:r w:rsidRPr="004B698C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и размещения на сайте Томского района в информационно-телекоммуникационной сети «Интернет»</w:t>
      </w:r>
      <w:r w:rsidRPr="004B698C">
        <w:rPr>
          <w:sz w:val="28"/>
          <w:szCs w:val="28"/>
        </w:rPr>
        <w:t>.</w:t>
      </w:r>
    </w:p>
    <w:p w:rsidR="00E633A0" w:rsidRPr="004B698C" w:rsidRDefault="00E633A0" w:rsidP="00E633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698C">
        <w:rPr>
          <w:sz w:val="28"/>
          <w:szCs w:val="28"/>
        </w:rPr>
        <w:t xml:space="preserve">. Настоящее решение вступает в силу </w:t>
      </w:r>
      <w:proofErr w:type="gramStart"/>
      <w:r w:rsidRPr="004B698C">
        <w:rPr>
          <w:sz w:val="28"/>
          <w:szCs w:val="28"/>
        </w:rPr>
        <w:t>с</w:t>
      </w:r>
      <w:proofErr w:type="gramEnd"/>
      <w:r w:rsidR="00316A02">
        <w:rPr>
          <w:sz w:val="28"/>
          <w:szCs w:val="28"/>
        </w:rPr>
        <w:t xml:space="preserve"> даты</w:t>
      </w:r>
      <w:r w:rsidRPr="004B698C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1 января 2016 года</w:t>
      </w:r>
      <w:r w:rsidRPr="004B698C">
        <w:rPr>
          <w:sz w:val="28"/>
          <w:szCs w:val="28"/>
        </w:rPr>
        <w:t>.</w:t>
      </w:r>
    </w:p>
    <w:p w:rsidR="00E633A0" w:rsidRDefault="00E633A0" w:rsidP="00E633A0">
      <w:pPr>
        <w:spacing w:line="100" w:lineRule="atLeast"/>
        <w:jc w:val="both"/>
        <w:rPr>
          <w:sz w:val="28"/>
          <w:szCs w:val="28"/>
        </w:rPr>
      </w:pPr>
    </w:p>
    <w:p w:rsidR="00E633A0" w:rsidRPr="004B698C" w:rsidRDefault="00E633A0" w:rsidP="00E633A0">
      <w:pPr>
        <w:spacing w:line="100" w:lineRule="atLeast"/>
        <w:jc w:val="both"/>
        <w:rPr>
          <w:sz w:val="28"/>
          <w:szCs w:val="28"/>
        </w:rPr>
      </w:pPr>
    </w:p>
    <w:p w:rsidR="00E633A0" w:rsidRPr="004B698C" w:rsidRDefault="00E633A0" w:rsidP="00E633A0">
      <w:pPr>
        <w:spacing w:line="100" w:lineRule="atLeast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Председатель Думы </w:t>
      </w:r>
    </w:p>
    <w:p w:rsidR="00E633A0" w:rsidRPr="004B698C" w:rsidRDefault="00E633A0" w:rsidP="00E633A0">
      <w:pPr>
        <w:spacing w:line="100" w:lineRule="atLeast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Томского района </w:t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F50386">
        <w:rPr>
          <w:sz w:val="28"/>
          <w:szCs w:val="28"/>
        </w:rPr>
        <w:t xml:space="preserve">        </w:t>
      </w:r>
      <w:proofErr w:type="spellStart"/>
      <w:r w:rsidRPr="004B698C">
        <w:rPr>
          <w:sz w:val="28"/>
          <w:szCs w:val="28"/>
        </w:rPr>
        <w:t>Р.Р.Габдулганиев</w:t>
      </w:r>
      <w:proofErr w:type="spellEnd"/>
    </w:p>
    <w:p w:rsidR="00E633A0" w:rsidRPr="004B698C" w:rsidRDefault="00E633A0" w:rsidP="00E633A0">
      <w:pPr>
        <w:spacing w:line="100" w:lineRule="atLeast"/>
        <w:jc w:val="both"/>
        <w:rPr>
          <w:sz w:val="28"/>
          <w:szCs w:val="28"/>
        </w:rPr>
      </w:pPr>
    </w:p>
    <w:p w:rsidR="00331C50" w:rsidRDefault="00E633A0" w:rsidP="00E633A0">
      <w:pPr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Глава </w:t>
      </w:r>
      <w:proofErr w:type="gramStart"/>
      <w:r w:rsidRPr="004B698C">
        <w:rPr>
          <w:sz w:val="28"/>
          <w:szCs w:val="28"/>
        </w:rPr>
        <w:t>Томского</w:t>
      </w:r>
      <w:proofErr w:type="gramEnd"/>
      <w:r w:rsidRPr="004B698C">
        <w:rPr>
          <w:sz w:val="28"/>
          <w:szCs w:val="28"/>
        </w:rPr>
        <w:t xml:space="preserve"> района                             </w:t>
      </w:r>
      <w:r>
        <w:rPr>
          <w:sz w:val="28"/>
          <w:szCs w:val="28"/>
        </w:rPr>
        <w:t xml:space="preserve">                    </w:t>
      </w:r>
      <w:r w:rsidR="00483444">
        <w:rPr>
          <w:sz w:val="28"/>
          <w:szCs w:val="28"/>
        </w:rPr>
        <w:t xml:space="preserve"> </w:t>
      </w:r>
      <w:r w:rsidR="00F50386">
        <w:rPr>
          <w:sz w:val="28"/>
          <w:szCs w:val="28"/>
        </w:rPr>
        <w:t xml:space="preserve">       </w:t>
      </w:r>
      <w:r w:rsidR="00483444">
        <w:rPr>
          <w:sz w:val="28"/>
          <w:szCs w:val="28"/>
        </w:rPr>
        <w:t xml:space="preserve"> </w:t>
      </w:r>
      <w:r w:rsidRPr="004B698C">
        <w:rPr>
          <w:sz w:val="28"/>
          <w:szCs w:val="28"/>
        </w:rPr>
        <w:t>В.Е.Лукьянов</w:t>
      </w:r>
    </w:p>
    <w:p w:rsidR="00FA47BA" w:rsidRDefault="00FA47BA"/>
    <w:sectPr w:rsidR="00FA47BA" w:rsidSect="003250C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C50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27ED4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6AA4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069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02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0C7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1C50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533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1C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444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A99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152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50B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86F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5E32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E0D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33A0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10A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66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386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68D7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2CCE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5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1C5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31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3250C7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9</cp:revision>
  <cp:lastPrinted>2016-04-25T06:58:00Z</cp:lastPrinted>
  <dcterms:created xsi:type="dcterms:W3CDTF">2016-04-21T15:05:00Z</dcterms:created>
  <dcterms:modified xsi:type="dcterms:W3CDTF">2016-04-29T06:55:00Z</dcterms:modified>
</cp:coreProperties>
</file>